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1CD" w:rsidRDefault="007A32DE" w:rsidP="007A32DE">
      <w:pPr>
        <w:spacing w:after="0" w:line="25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</w:t>
      </w:r>
      <w:r w:rsidR="009151CD">
        <w:rPr>
          <w:rFonts w:ascii="Times New Roman" w:hAnsi="Times New Roman" w:cs="Times New Roman"/>
          <w:b/>
          <w:sz w:val="24"/>
          <w:szCs w:val="24"/>
        </w:rPr>
        <w:t xml:space="preserve"> анализа оценки качества развивающей предметно – пространственной среды </w:t>
      </w:r>
    </w:p>
    <w:p w:rsidR="001602CC" w:rsidRDefault="009151CD" w:rsidP="007A32DE">
      <w:pPr>
        <w:spacing w:after="0" w:line="25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</w:t>
      </w:r>
      <w:r w:rsidR="004869B1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="004869B1">
        <w:rPr>
          <w:rFonts w:ascii="Times New Roman" w:hAnsi="Times New Roman" w:cs="Times New Roman"/>
          <w:b/>
          <w:sz w:val="24"/>
          <w:szCs w:val="24"/>
        </w:rPr>
        <w:t>ДОУ «Пролетарский д</w:t>
      </w:r>
      <w:r w:rsidR="001602CC">
        <w:rPr>
          <w:rFonts w:ascii="Times New Roman" w:hAnsi="Times New Roman" w:cs="Times New Roman"/>
          <w:b/>
          <w:sz w:val="24"/>
          <w:szCs w:val="24"/>
        </w:rPr>
        <w:t>етский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151CD" w:rsidRDefault="007A32DE" w:rsidP="007A32DE">
      <w:pPr>
        <w:spacing w:after="0" w:line="257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4869B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4869B1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151CD" w:rsidRDefault="009151CD" w:rsidP="009151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оценки: </w:t>
      </w:r>
    </w:p>
    <w:p w:rsidR="009151CD" w:rsidRDefault="009151CD" w:rsidP="009151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Показатель/индикатор подтверждается – 3 балла</w:t>
      </w:r>
    </w:p>
    <w:p w:rsidR="009151CD" w:rsidRDefault="009151CD" w:rsidP="009151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Показатель/индикатор скорее подтверждается – 2 балла</w:t>
      </w:r>
    </w:p>
    <w:p w:rsidR="009151CD" w:rsidRDefault="009151CD" w:rsidP="009151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Показатель/индикатор скорее не подтверждается – 1 балл</w:t>
      </w:r>
    </w:p>
    <w:p w:rsidR="009151CD" w:rsidRDefault="009151CD" w:rsidP="009151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Показатель</w:t>
      </w:r>
      <w:r w:rsidR="00821B24">
        <w:rPr>
          <w:rFonts w:ascii="Times New Roman" w:hAnsi="Times New Roman" w:cs="Times New Roman"/>
          <w:sz w:val="24"/>
          <w:szCs w:val="24"/>
        </w:rPr>
        <w:t>/индикатор не подтверждается – 0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7046"/>
        <w:gridCol w:w="1783"/>
      </w:tblGrid>
      <w:tr w:rsidR="009151CD" w:rsidTr="009151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и индикаторы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tabs>
                <w:tab w:val="left" w:pos="21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9151CD" w:rsidTr="009151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среды в ДОУ обеспечивает реализацию основной образовательной программы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160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1CD" w:rsidTr="009151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предметно – пространственная среда ДОУ соответствует возрасту воспитанников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160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1CD" w:rsidTr="009151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ДОУ обеспечена доступность РППС для воспитанников, в том числе детей с ОВЗ и детей - инвалидов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51CD" w:rsidTr="009151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РППС ДОУ обеспечивает условия для физического развития, охраны и укрепления здоровья, коррекции недостатков развития воспитанников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160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1CD" w:rsidTr="009151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РППС в ДОУ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воспитанников;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воспитанников и пр.)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160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1CD" w:rsidTr="009151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РППС ДОУ обеспечивает условия для развития игровой деятельности воспитанников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160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1CD" w:rsidTr="009151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 ДОУ обеспечивает условия для познавательного развития воспитанников (выделены помещения или зоны, оснащенные оборудованием, приборами и материалами для разных видов познавательной деятельности воспитанников.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51CD" w:rsidTr="009151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CC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 – пространственная среда ДОУ обеспечивает условия для художественно – эстетического развития воспитанников </w:t>
            </w:r>
          </w:p>
          <w:p w:rsidR="009151CD" w:rsidRDefault="00160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151CD">
              <w:rPr>
                <w:rFonts w:ascii="Times New Roman" w:hAnsi="Times New Roman" w:cs="Times New Roman"/>
                <w:sz w:val="24"/>
                <w:szCs w:val="24"/>
              </w:rPr>
              <w:t>помещения ДОУ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воспитанников)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160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1CD" w:rsidTr="009151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 ДОУ является трансформируемой т.е. может меняться в зависимости от образовательной ситуации, в том числе, от меняющихся интересов и возможностей воспитанников.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51CD" w:rsidTr="009151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 ДОУ является вариативной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160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1CD" w:rsidTr="009151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 ДОУ является полифункциональной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160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1CD" w:rsidTr="009151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ДОУ созданы условия для информатизации образовательного процесса (для демонстрации воспитанникам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</w:t>
            </w:r>
            <w:r w:rsidR="001602CC">
              <w:rPr>
                <w:rFonts w:ascii="Times New Roman" w:hAnsi="Times New Roman" w:cs="Times New Roman"/>
                <w:sz w:val="24"/>
                <w:szCs w:val="24"/>
              </w:rPr>
              <w:t>, обеспечивающих реализацию 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информации о Программе  семье, всем заинтересованным лицам, вовлеченным в образовательную деятельность, а также широкой общественности; для обсуждения с родителями (законными представителями) воспитанников вопросов, связанных с реализацией Программы и т.п.)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9151CD" w:rsidTr="009151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пространственная среда ДОУ и ее элементы соответствуют требованиям по обеспечению надежности и безопасности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160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51CD" w:rsidTr="009151CD">
        <w:trPr>
          <w:trHeight w:val="562"/>
        </w:trPr>
        <w:tc>
          <w:tcPr>
            <w:tcW w:w="1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915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%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1CD" w:rsidRDefault="00160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(89,7</w:t>
            </w:r>
            <w:r w:rsidR="009151CD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9151CD" w:rsidRDefault="009151CD" w:rsidP="009151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4E0E" w:rsidRDefault="006E4E0E"/>
    <w:sectPr w:rsidR="006E4E0E" w:rsidSect="00926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03"/>
    <w:rsid w:val="00152905"/>
    <w:rsid w:val="001602CC"/>
    <w:rsid w:val="004869B1"/>
    <w:rsid w:val="005B0303"/>
    <w:rsid w:val="006E4E0E"/>
    <w:rsid w:val="007A32DE"/>
    <w:rsid w:val="00821B24"/>
    <w:rsid w:val="009151CD"/>
    <w:rsid w:val="0092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669CE0"/>
  <w15:docId w15:val="{11A0B6A7-3401-4045-A828-5B682176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1CD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1CD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6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Пользователь Windows</cp:lastModifiedBy>
  <cp:revision>2</cp:revision>
  <cp:lastPrinted>2025-05-15T08:49:00Z</cp:lastPrinted>
  <dcterms:created xsi:type="dcterms:W3CDTF">2025-05-15T08:50:00Z</dcterms:created>
  <dcterms:modified xsi:type="dcterms:W3CDTF">2025-05-15T08:50:00Z</dcterms:modified>
</cp:coreProperties>
</file>